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513B7E">
        <w:rPr>
          <w:b/>
        </w:rPr>
        <w:t xml:space="preserve"> 001/2012</w:t>
      </w:r>
      <w:r w:rsidR="00A17E07">
        <w:rPr>
          <w:b/>
        </w:rPr>
        <w:t xml:space="preserve"> – PRORROGAÇÃO ( </w:t>
      </w:r>
      <w:r w:rsidR="00866E55">
        <w:rPr>
          <w:b/>
        </w:rPr>
        <w:t>2</w:t>
      </w:r>
      <w:r w:rsidR="00A17E07">
        <w:rPr>
          <w:b/>
        </w:rPr>
        <w:t xml:space="preserve"> )</w:t>
      </w:r>
    </w:p>
    <w:p w:rsidR="00513B7E" w:rsidRPr="004B48DB" w:rsidRDefault="00513B7E" w:rsidP="004B48DB">
      <w:pPr>
        <w:tabs>
          <w:tab w:val="left" w:pos="0"/>
        </w:tabs>
        <w:spacing w:line="360" w:lineRule="auto"/>
        <w:jc w:val="center"/>
        <w:rPr>
          <w:b/>
        </w:rPr>
      </w:pPr>
    </w:p>
    <w:p w:rsidR="00A8414C" w:rsidRPr="00A8414C" w:rsidRDefault="004A1C18" w:rsidP="00A8414C">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A8414C">
        <w:rPr>
          <w:lang w:val="pt-PT"/>
        </w:rPr>
        <w:t xml:space="preserve">Professora Ruth dos Santos Ulacia </w:t>
      </w:r>
      <w:r w:rsidR="002C6FB4" w:rsidRPr="004B48DB">
        <w:rPr>
          <w:lang w:val="pt-PT"/>
        </w:rPr>
        <w:t>da Unidade Escolar</w:t>
      </w:r>
      <w:r w:rsidR="00A8414C">
        <w:rPr>
          <w:lang w:val="pt-PT"/>
        </w:rPr>
        <w:t xml:space="preserve"> Colégio </w:t>
      </w:r>
      <w:r w:rsidR="00906120">
        <w:rPr>
          <w:lang w:val="pt-PT"/>
        </w:rPr>
        <w:t xml:space="preserve">Estadual </w:t>
      </w:r>
      <w:r w:rsidR="00A8414C">
        <w:rPr>
          <w:lang w:val="pt-PT"/>
        </w:rPr>
        <w:t>Padre Fernando Gomes de Melo,</w:t>
      </w:r>
      <w:r w:rsidR="002C6FB4" w:rsidRPr="00972658">
        <w:rPr>
          <w:color w:val="FF0000"/>
          <w:lang w:val="pt-PT"/>
        </w:rPr>
        <w:t xml:space="preserve"> </w:t>
      </w:r>
      <w:r w:rsidR="00695916" w:rsidRPr="004B48DB">
        <w:rPr>
          <w:lang w:val="pt-PT"/>
        </w:rPr>
        <w:t>município de</w:t>
      </w:r>
      <w:r w:rsidR="00A8414C">
        <w:rPr>
          <w:lang w:val="pt-PT"/>
        </w:rPr>
        <w:t xml:space="preserve"> Anápolis </w:t>
      </w:r>
      <w:r w:rsidR="002C6FB4" w:rsidRPr="004B48DB">
        <w:rPr>
          <w:lang w:val="pt-PT"/>
        </w:rPr>
        <w:t>no Estado de Goiás, pessoa jurídic</w:t>
      </w:r>
      <w:r w:rsidR="00A8414C">
        <w:rPr>
          <w:lang w:val="pt-PT"/>
        </w:rPr>
        <w:t xml:space="preserve">a de Direito Privado, com sede </w:t>
      </w:r>
      <w:r w:rsidR="002C6FB4" w:rsidRPr="004B48DB">
        <w:rPr>
          <w:lang w:val="pt-PT"/>
        </w:rPr>
        <w:t>na</w:t>
      </w:r>
      <w:r w:rsidR="00A8414C">
        <w:rPr>
          <w:lang w:val="pt-PT"/>
        </w:rPr>
        <w:t xml:space="preserve"> Rua 113, esq. c/ 119, 3ª etapa, Vila Formosa, Anápolis – Goiás, </w:t>
      </w:r>
      <w:r w:rsidR="002C6FB4" w:rsidRPr="004B48DB">
        <w:rPr>
          <w:lang w:val="pt-PT"/>
        </w:rPr>
        <w:t>inscrita no CNPJ/MF sob o nº</w:t>
      </w:r>
      <w:r w:rsidR="00A8414C">
        <w:rPr>
          <w:lang w:val="pt-PT"/>
        </w:rPr>
        <w:t xml:space="preserve"> 00695401/0001 - 03</w:t>
      </w:r>
      <w:r w:rsidR="00861FBB" w:rsidRPr="004B48DB">
        <w:rPr>
          <w:lang w:val="pt-PT"/>
        </w:rPr>
        <w:t>,</w:t>
      </w:r>
      <w:r w:rsidR="002C6FB4" w:rsidRPr="004B48DB">
        <w:rPr>
          <w:lang w:val="pt-PT"/>
        </w:rPr>
        <w:t xml:space="preserve"> neste ato representado p</w:t>
      </w:r>
      <w:r w:rsidR="00906120">
        <w:rPr>
          <w:lang w:val="pt-PT"/>
        </w:rPr>
        <w:t xml:space="preserve">elo Presidente do Conselho o  Sr </w:t>
      </w:r>
      <w:r w:rsidR="00A8414C">
        <w:rPr>
          <w:lang w:val="pt-PT"/>
        </w:rPr>
        <w:t xml:space="preserve"> GILMAR ARANTES PERE</w:t>
      </w:r>
      <w:r w:rsidR="00906120">
        <w:rPr>
          <w:lang w:val="pt-PT"/>
        </w:rPr>
        <w:t xml:space="preserve">IRA, Professor PIV, inscrito </w:t>
      </w:r>
      <w:r w:rsidR="00A8414C">
        <w:rPr>
          <w:lang w:val="pt-PT"/>
        </w:rPr>
        <w:t xml:space="preserve"> no CPF/MF sob o nº331.926.001 - 44, Carteira de Identidade nº</w:t>
      </w:r>
      <w:r w:rsidR="00A8414C" w:rsidRPr="001D585A">
        <w:rPr>
          <w:lang w:val="pt-PT"/>
        </w:rPr>
        <w:t>1745759</w:t>
      </w:r>
      <w:r w:rsidR="00A8414C">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FB3CCA">
        <w:rPr>
          <w:lang w:val="pt-PT"/>
        </w:rPr>
        <w:t xml:space="preserve"> 02/01/2012 </w:t>
      </w:r>
      <w:r w:rsidR="00A8414C">
        <w:rPr>
          <w:lang w:val="pt-PT"/>
        </w:rPr>
        <w:t>a 30</w:t>
      </w:r>
      <w:r w:rsidR="00FB3CCA">
        <w:rPr>
          <w:lang w:val="pt-PT"/>
        </w:rPr>
        <w:t>/04/</w:t>
      </w:r>
      <w:r w:rsidR="00A8414C">
        <w:rPr>
          <w:lang w:val="pt-PT"/>
        </w:rPr>
        <w:t>2012</w:t>
      </w:r>
      <w:r w:rsidR="0007585E" w:rsidRPr="004B48DB">
        <w:rPr>
          <w:lang w:val="pt-PT"/>
        </w:rPr>
        <w:t>.  Os interessados deverão apresentar a documentação para habilitação e proposta de preços até o dia</w:t>
      </w:r>
      <w:r w:rsidR="00A17E07">
        <w:rPr>
          <w:lang w:val="pt-PT"/>
        </w:rPr>
        <w:t xml:space="preserve"> </w:t>
      </w:r>
      <w:r w:rsidR="00866E55">
        <w:rPr>
          <w:lang w:val="pt-PT"/>
        </w:rPr>
        <w:t>24</w:t>
      </w:r>
      <w:r w:rsidR="00FB3CCA">
        <w:rPr>
          <w:lang w:val="pt-PT"/>
        </w:rPr>
        <w:t>/01/</w:t>
      </w:r>
      <w:r w:rsidR="00A8414C">
        <w:rPr>
          <w:lang w:val="pt-PT"/>
        </w:rPr>
        <w:t>2012</w:t>
      </w:r>
      <w:r w:rsidR="0007585E" w:rsidRPr="004B48DB">
        <w:rPr>
          <w:lang w:val="pt-PT"/>
        </w:rPr>
        <w:t xml:space="preserve">, </w:t>
      </w:r>
      <w:r w:rsidR="00A8414C">
        <w:rPr>
          <w:lang w:val="pt-PT"/>
        </w:rPr>
        <w:t>no horário das 09:00 as 10:00 horas, na sede do Conselho Escolar, situada à Rua 113, Esq. c/ 119, s/n, 3ª Etapa – Vila Formosa, Anápolis-GO.</w:t>
      </w:r>
    </w:p>
    <w:p w:rsidR="00A8414C" w:rsidRDefault="00A8414C"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022014" w:rsidRDefault="00022014" w:rsidP="00E120AA">
      <w:pPr>
        <w:widowControl w:val="0"/>
        <w:spacing w:line="360" w:lineRule="auto"/>
        <w:ind w:left="540" w:right="-142" w:hanging="540"/>
        <w:jc w:val="both"/>
        <w:rPr>
          <w:b/>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3B4EE9">
      <w:pPr>
        <w:widowControl w:val="0"/>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3B4EE9">
      <w:pPr>
        <w:autoSpaceDE w:val="0"/>
        <w:autoSpaceDN w:val="0"/>
        <w:adjustRightInd w:val="0"/>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3B4EE9">
      <w:pPr>
        <w:autoSpaceDE w:val="0"/>
        <w:autoSpaceDN w:val="0"/>
        <w:adjustRightInd w:val="0"/>
        <w:jc w:val="both"/>
      </w:pPr>
    </w:p>
    <w:p w:rsidR="00E741D5" w:rsidRPr="004B48DB" w:rsidRDefault="007667EC" w:rsidP="003B4EE9">
      <w:pPr>
        <w:autoSpaceDE w:val="0"/>
        <w:autoSpaceDN w:val="0"/>
        <w:adjustRightInd w:val="0"/>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3B31D6" w:rsidRPr="003B31D6" w:rsidRDefault="00F26B09" w:rsidP="003B31D6">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B31D6">
        <w:rPr>
          <w:snapToGrid w:val="0"/>
        </w:rPr>
        <w:t xml:space="preserve"> Colégio Estadual Padre Fernando Gomes de Melo</w:t>
      </w:r>
      <w:r w:rsidR="003B31D6">
        <w:rPr>
          <w:lang w:val="pt-PT"/>
        </w:rPr>
        <w:t>, situado à Rua 113, Esq. c/ 119, s/n, 3ª Etapa – Vila Formosa, Anápolis-GO.</w:t>
      </w:r>
      <w:r w:rsidR="003B31D6">
        <w:rPr>
          <w:snapToGrid w:val="0"/>
        </w:rPr>
        <w:t xml:space="preserve">, </w:t>
      </w:r>
      <w:r w:rsidR="00A814AC">
        <w:rPr>
          <w:snapToGrid w:val="0"/>
          <w:color w:val="000000"/>
        </w:rPr>
        <w:t>durante o período de 2/1/2012 a 30/04/2012</w:t>
      </w:r>
      <w:r w:rsidR="003B31D6">
        <w:rPr>
          <w:snapToGrid w:val="0"/>
          <w:color w:val="000000"/>
        </w:rPr>
        <w:t>, no horário compreendido entre 06:45 as 07:30 horas,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3B31D6">
        <w:t xml:space="preserve"> Colégio Estadual Padre Fernando Gomes de Melo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3B31D6"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3B4EE9">
      <w:pPr>
        <w:autoSpaceDE w:val="0"/>
        <w:autoSpaceDN w:val="0"/>
        <w:adjustRightInd w:val="0"/>
        <w:spacing w:line="360" w:lineRule="auto"/>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6722DE">
        <w:t xml:space="preserve"> Colégio Estadual Padre Fernando Gomes de Melo</w:t>
      </w:r>
      <w:r w:rsidR="00DE472D" w:rsidRPr="004B48DB">
        <w:t xml:space="preserve">, do frete para transporte e distribuição ponto a ponto. </w:t>
      </w:r>
      <w:r w:rsidR="00232AC2" w:rsidRPr="004B48DB">
        <w:t>O Conselho escolar d</w:t>
      </w:r>
      <w:r w:rsidR="00353FA5" w:rsidRPr="004B48DB">
        <w:t>o</w:t>
      </w:r>
      <w:r w:rsidR="006722DE">
        <w:t xml:space="preserve"> Colégio Estadual Padre Fernando Gomes de Melo</w:t>
      </w:r>
      <w:r w:rsidR="006722DE"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6722DE" w:rsidRPr="004B48DB" w:rsidRDefault="006722DE" w:rsidP="003B4EE9">
      <w:pPr>
        <w:autoSpaceDE w:val="0"/>
        <w:autoSpaceDN w:val="0"/>
        <w:adjustRightInd w:val="0"/>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6722DE">
        <w:t xml:space="preserve">nº </w:t>
      </w:r>
      <w:r w:rsidR="00E120AA" w:rsidRPr="006722DE">
        <w:t xml:space="preserve"> </w:t>
      </w:r>
      <w:r w:rsidR="003D765F" w:rsidRPr="006722DE">
        <w:t>001</w:t>
      </w:r>
      <w:r w:rsidRPr="006722DE">
        <w:t>/201</w:t>
      </w:r>
      <w:r w:rsidR="003D765F" w:rsidRPr="006722D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906120">
        <w:t xml:space="preserve"> 04 (quatro) meses</w:t>
      </w:r>
      <w:r w:rsidR="003D765F">
        <w:t xml:space="preserve"> </w:t>
      </w:r>
      <w:r w:rsidRPr="004B48DB">
        <w:t xml:space="preserve"> período este compreendido de</w:t>
      </w:r>
      <w:r w:rsidR="002245D0">
        <w:t xml:space="preserve"> 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2245D0">
        <w:t xml:space="preserve"> 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2245D0">
        <w:t xml:space="preserve"> Colégio Padre Fernando Gomes de Melo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2245D0">
        <w:t xml:space="preserve"> (62)</w:t>
      </w:r>
      <w:r w:rsidR="00987C61">
        <w:t>-</w:t>
      </w:r>
      <w:r w:rsidR="002245D0">
        <w:t xml:space="preserve">3314-3431, </w:t>
      </w:r>
      <w:r w:rsidRPr="004B48DB">
        <w:t>Conselho Escolar d</w:t>
      </w:r>
      <w:r w:rsidR="002245D0">
        <w:t>o Colégio Estadual Padre Fernando Gomes de Melo.</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3B4EE9" w:rsidRDefault="003B4EE9" w:rsidP="00E120AA">
      <w:pPr>
        <w:autoSpaceDE w:val="0"/>
        <w:autoSpaceDN w:val="0"/>
        <w:adjustRightInd w:val="0"/>
        <w:spacing w:line="360" w:lineRule="auto"/>
        <w:jc w:val="both"/>
      </w:pPr>
    </w:p>
    <w:p w:rsidR="00022014" w:rsidRDefault="00022014" w:rsidP="00E120AA">
      <w:pPr>
        <w:autoSpaceDE w:val="0"/>
        <w:autoSpaceDN w:val="0"/>
        <w:adjustRightInd w:val="0"/>
        <w:spacing w:line="360" w:lineRule="auto"/>
        <w:jc w:val="both"/>
      </w:pPr>
    </w:p>
    <w:p w:rsidR="00022014" w:rsidRPr="004B48DB" w:rsidRDefault="0002201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3859DD" w:rsidRPr="004B48DB" w:rsidRDefault="003859DD" w:rsidP="003B4EE9">
      <w:pPr>
        <w:autoSpaceDE w:val="0"/>
        <w:autoSpaceDN w:val="0"/>
        <w:adjustRightInd w:val="0"/>
        <w:jc w:val="both"/>
      </w:pPr>
    </w:p>
    <w:p w:rsidR="00987C61" w:rsidRPr="00987C61" w:rsidRDefault="00987C61" w:rsidP="00D648EE">
      <w:pPr>
        <w:autoSpaceDE w:val="0"/>
        <w:autoSpaceDN w:val="0"/>
        <w:adjustRightInd w:val="0"/>
        <w:jc w:val="center"/>
        <w:rPr>
          <w:b/>
          <w:bCs/>
        </w:rPr>
      </w:pPr>
      <w:r w:rsidRPr="00987C61">
        <w:rPr>
          <w:b/>
          <w:bCs/>
        </w:rPr>
        <w:t>GILMAR ARANTES PEREIRA</w:t>
      </w:r>
    </w:p>
    <w:p w:rsidR="00A9596A" w:rsidRPr="00987C61" w:rsidRDefault="00993D2C" w:rsidP="00D648EE">
      <w:pPr>
        <w:autoSpaceDE w:val="0"/>
        <w:autoSpaceDN w:val="0"/>
        <w:adjustRightInd w:val="0"/>
        <w:jc w:val="center"/>
        <w:rPr>
          <w:b/>
          <w:bCs/>
        </w:rPr>
      </w:pPr>
      <w:r w:rsidRPr="00987C61">
        <w:rPr>
          <w:b/>
          <w:bCs/>
        </w:rPr>
        <w:t>Presidente do C</w:t>
      </w:r>
      <w:r w:rsidR="00C9631F" w:rsidRPr="00987C61">
        <w:rPr>
          <w:b/>
          <w:bCs/>
        </w:rPr>
        <w:t>onselho da Unidade Escolar</w:t>
      </w:r>
      <w:r w:rsidR="00D648EE" w:rsidRPr="00987C61">
        <w:rPr>
          <w:b/>
          <w:bCs/>
        </w:rPr>
        <w:t xml:space="preserve"> </w:t>
      </w:r>
      <w:r w:rsidR="00987C61" w:rsidRPr="00987C61">
        <w:rPr>
          <w:b/>
          <w:bCs/>
        </w:rPr>
        <w:t>Colégio Estadual Padre Fernando Gomes de Melo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475531" w:rsidRPr="004B48DB" w:rsidRDefault="00475531" w:rsidP="00987C61">
      <w:pPr>
        <w:autoSpaceDE w:val="0"/>
        <w:autoSpaceDN w:val="0"/>
        <w:adjustRightInd w:val="0"/>
        <w:jc w:val="center"/>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475531" w:rsidRPr="004B48DB" w:rsidRDefault="00475531" w:rsidP="00987C61">
      <w:pPr>
        <w:autoSpaceDE w:val="0"/>
        <w:autoSpaceDN w:val="0"/>
        <w:adjustRightInd w:val="0"/>
        <w:jc w:val="center"/>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rPr>
          <w:b/>
        </w:rPr>
      </w:pPr>
      <w:r w:rsidRPr="004B48DB">
        <w:rPr>
          <w:b/>
        </w:rPr>
        <w:lastRenderedPageBreak/>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2C1F20">
            <w:pPr>
              <w:tabs>
                <w:tab w:val="left" w:pos="3360"/>
              </w:tabs>
              <w:autoSpaceDE w:val="0"/>
              <w:autoSpaceDN w:val="0"/>
              <w:adjustRightInd w:val="0"/>
              <w:jc w:val="both"/>
            </w:pPr>
            <w:r w:rsidRPr="004B48DB">
              <w:t xml:space="preserve">Para salada extra A, ou </w:t>
            </w:r>
            <w:r w:rsidR="00691D0D" w:rsidRPr="004B48DB">
              <w:t>cáqui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r w:rsidR="00015E0D">
              <w:t>.</w:t>
            </w:r>
          </w:p>
        </w:tc>
      </w:tr>
    </w:tbl>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583"/>
        <w:gridCol w:w="1058"/>
      </w:tblGrid>
      <w:tr w:rsidR="00E509BA" w:rsidRPr="004B48DB" w:rsidTr="003B4EE9">
        <w:tc>
          <w:tcPr>
            <w:tcW w:w="6345"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2583"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B4EE9">
        <w:tc>
          <w:tcPr>
            <w:tcW w:w="6345"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2583"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B4EE9">
        <w:tc>
          <w:tcPr>
            <w:tcW w:w="6345"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2583"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B4EE9">
        <w:tc>
          <w:tcPr>
            <w:tcW w:w="6345"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2583"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DC10AD" w:rsidRPr="004B48DB" w:rsidTr="003E40A3">
        <w:tc>
          <w:tcPr>
            <w:tcW w:w="4993" w:type="dxa"/>
          </w:tcPr>
          <w:p w:rsidR="00DC10AD" w:rsidRPr="004B48DB" w:rsidRDefault="00B218A6" w:rsidP="000125F9">
            <w:pPr>
              <w:autoSpaceDE w:val="0"/>
              <w:autoSpaceDN w:val="0"/>
              <w:adjustRightInd w:val="0"/>
            </w:pPr>
            <w:r>
              <w:t>Abóbora Kabutiá</w:t>
            </w:r>
          </w:p>
        </w:tc>
        <w:tc>
          <w:tcPr>
            <w:tcW w:w="4993" w:type="dxa"/>
          </w:tcPr>
          <w:p w:rsidR="00DC10AD"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t>Alho</w:t>
            </w:r>
          </w:p>
        </w:tc>
        <w:tc>
          <w:tcPr>
            <w:tcW w:w="4993" w:type="dxa"/>
          </w:tcPr>
          <w:p w:rsidR="00B218A6" w:rsidRPr="004B48DB" w:rsidRDefault="00A21C07" w:rsidP="000125F9">
            <w:pPr>
              <w:autoSpaceDE w:val="0"/>
              <w:autoSpaceDN w:val="0"/>
              <w:adjustRightInd w:val="0"/>
            </w:pPr>
            <w:r>
              <w:t>16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Banana prata </w:t>
            </w:r>
          </w:p>
        </w:tc>
        <w:tc>
          <w:tcPr>
            <w:tcW w:w="4993" w:type="dxa"/>
          </w:tcPr>
          <w:p w:rsidR="00B218A6"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Batata inglesa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60 Kg"/>
              </w:smartTagPr>
              <w:r w:rsidRPr="004B48DB">
                <w:t>60 Kg</w:t>
              </w:r>
            </w:smartTag>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Beterraba </w:t>
            </w:r>
          </w:p>
        </w:tc>
        <w:tc>
          <w:tcPr>
            <w:tcW w:w="4993" w:type="dxa"/>
          </w:tcPr>
          <w:p w:rsidR="00B218A6" w:rsidRPr="004B48DB" w:rsidRDefault="00A21C07" w:rsidP="000125F9">
            <w:pPr>
              <w:autoSpaceDE w:val="0"/>
              <w:autoSpaceDN w:val="0"/>
              <w:adjustRightInd w:val="0"/>
            </w:pPr>
            <w:r>
              <w:t>20</w:t>
            </w:r>
            <w:r w:rsidR="00B218A6" w:rsidRPr="004B48DB">
              <w:t xml:space="preserve">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Cebola </w:t>
            </w:r>
          </w:p>
        </w:tc>
        <w:tc>
          <w:tcPr>
            <w:tcW w:w="4993" w:type="dxa"/>
          </w:tcPr>
          <w:p w:rsidR="00B218A6" w:rsidRPr="004B48DB" w:rsidRDefault="00A21C07" w:rsidP="000125F9">
            <w:pPr>
              <w:autoSpaceDE w:val="0"/>
              <w:autoSpaceDN w:val="0"/>
              <w:adjustRightInd w:val="0"/>
            </w:pPr>
            <w:r>
              <w:t>20</w:t>
            </w:r>
            <w:r w:rsidR="00B218A6" w:rsidRPr="004B48DB">
              <w:t xml:space="preserve"> Kg</w:t>
            </w:r>
          </w:p>
        </w:tc>
      </w:tr>
      <w:tr w:rsidR="00B218A6" w:rsidRPr="004B48DB" w:rsidTr="003E40A3">
        <w:tc>
          <w:tcPr>
            <w:tcW w:w="4993" w:type="dxa"/>
          </w:tcPr>
          <w:p w:rsidR="00B218A6" w:rsidRPr="004B48DB" w:rsidRDefault="00B218A6" w:rsidP="000125F9">
            <w:pPr>
              <w:autoSpaceDE w:val="0"/>
              <w:autoSpaceDN w:val="0"/>
              <w:adjustRightInd w:val="0"/>
            </w:pPr>
            <w:r>
              <w:t>Cheiro verde</w:t>
            </w:r>
          </w:p>
        </w:tc>
        <w:tc>
          <w:tcPr>
            <w:tcW w:w="4993" w:type="dxa"/>
          </w:tcPr>
          <w:p w:rsidR="00B218A6" w:rsidRPr="004B48DB" w:rsidRDefault="00A21C07" w:rsidP="000125F9">
            <w:pPr>
              <w:autoSpaceDE w:val="0"/>
              <w:autoSpaceDN w:val="0"/>
              <w:adjustRightInd w:val="0"/>
            </w:pPr>
            <w:r>
              <w:t>01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Cenoura </w:t>
            </w:r>
          </w:p>
        </w:tc>
        <w:tc>
          <w:tcPr>
            <w:tcW w:w="4993" w:type="dxa"/>
          </w:tcPr>
          <w:p w:rsidR="00B218A6" w:rsidRPr="004B48DB" w:rsidRDefault="00A21C07" w:rsidP="000125F9">
            <w:pPr>
              <w:autoSpaceDE w:val="0"/>
              <w:autoSpaceDN w:val="0"/>
              <w:adjustRightInd w:val="0"/>
            </w:pPr>
            <w:r>
              <w:t>40</w:t>
            </w:r>
            <w:r w:rsidR="00B218A6" w:rsidRPr="004B48DB">
              <w:t xml:space="preserve">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Couve </w:t>
            </w:r>
          </w:p>
        </w:tc>
        <w:tc>
          <w:tcPr>
            <w:tcW w:w="4993" w:type="dxa"/>
          </w:tcPr>
          <w:p w:rsidR="00B218A6" w:rsidRPr="004B48DB" w:rsidRDefault="00A21C07" w:rsidP="000125F9">
            <w:pPr>
              <w:autoSpaceDE w:val="0"/>
              <w:autoSpaceDN w:val="0"/>
              <w:adjustRightInd w:val="0"/>
            </w:pPr>
            <w:r>
              <w:t>2</w:t>
            </w:r>
            <w:r w:rsidR="00B218A6" w:rsidRPr="004B48DB">
              <w:t>0 (Maço industrial)</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Doce de banana </w:t>
            </w:r>
          </w:p>
        </w:tc>
        <w:tc>
          <w:tcPr>
            <w:tcW w:w="4993" w:type="dxa"/>
          </w:tcPr>
          <w:p w:rsidR="00B218A6" w:rsidRPr="004B48DB" w:rsidRDefault="00A21C07" w:rsidP="000125F9">
            <w:pPr>
              <w:autoSpaceDE w:val="0"/>
              <w:autoSpaceDN w:val="0"/>
              <w:adjustRightInd w:val="0"/>
            </w:pPr>
            <w:r>
              <w:t>6</w:t>
            </w:r>
            <w:r w:rsidR="00B218A6" w:rsidRPr="004B48DB">
              <w:t>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Laranja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120 Kg"/>
              </w:smartTagPr>
              <w:r w:rsidRPr="004B48DB">
                <w:t>120 Kg</w:t>
              </w:r>
            </w:smartTag>
          </w:p>
        </w:tc>
      </w:tr>
      <w:tr w:rsidR="00B218A6" w:rsidRPr="004B48DB" w:rsidTr="003E40A3">
        <w:tc>
          <w:tcPr>
            <w:tcW w:w="4993" w:type="dxa"/>
          </w:tcPr>
          <w:p w:rsidR="00B218A6" w:rsidRPr="004B48DB" w:rsidRDefault="00B218A6" w:rsidP="000125F9">
            <w:pPr>
              <w:autoSpaceDE w:val="0"/>
              <w:autoSpaceDN w:val="0"/>
              <w:adjustRightInd w:val="0"/>
            </w:pPr>
            <w:r>
              <w:t>Maça</w:t>
            </w:r>
          </w:p>
        </w:tc>
        <w:tc>
          <w:tcPr>
            <w:tcW w:w="4993" w:type="dxa"/>
          </w:tcPr>
          <w:p w:rsidR="00B218A6"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t>Mamão</w:t>
            </w:r>
          </w:p>
        </w:tc>
        <w:tc>
          <w:tcPr>
            <w:tcW w:w="4993" w:type="dxa"/>
          </w:tcPr>
          <w:p w:rsidR="00B218A6" w:rsidRPr="004B48DB" w:rsidRDefault="00A21C07" w:rsidP="000125F9">
            <w:pPr>
              <w:autoSpaceDE w:val="0"/>
              <w:autoSpaceDN w:val="0"/>
              <w:adjustRightInd w:val="0"/>
            </w:pPr>
            <w:r>
              <w:t>40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Mandioca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60 Kg"/>
              </w:smartTagPr>
              <w:r w:rsidRPr="004B48DB">
                <w:t>60 Kg</w:t>
              </w:r>
            </w:smartTag>
          </w:p>
        </w:tc>
      </w:tr>
      <w:tr w:rsidR="00B218A6" w:rsidRPr="004B48DB" w:rsidTr="003E40A3">
        <w:tc>
          <w:tcPr>
            <w:tcW w:w="4993" w:type="dxa"/>
          </w:tcPr>
          <w:p w:rsidR="00B218A6" w:rsidRPr="004B48DB" w:rsidRDefault="00B218A6" w:rsidP="000125F9">
            <w:pPr>
              <w:autoSpaceDE w:val="0"/>
              <w:autoSpaceDN w:val="0"/>
              <w:adjustRightInd w:val="0"/>
            </w:pPr>
            <w:r>
              <w:t>Melancia</w:t>
            </w:r>
          </w:p>
        </w:tc>
        <w:tc>
          <w:tcPr>
            <w:tcW w:w="4993" w:type="dxa"/>
          </w:tcPr>
          <w:p w:rsidR="00B218A6"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Milho verde in natura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60 Kg"/>
              </w:smartTagPr>
              <w:r w:rsidRPr="004B48DB">
                <w:t>60 Kg</w:t>
              </w:r>
            </w:smartTag>
          </w:p>
        </w:tc>
      </w:tr>
      <w:tr w:rsidR="00B218A6" w:rsidRPr="004B48DB" w:rsidTr="003E40A3">
        <w:tc>
          <w:tcPr>
            <w:tcW w:w="4993" w:type="dxa"/>
          </w:tcPr>
          <w:p w:rsidR="00B218A6" w:rsidRPr="004B48DB" w:rsidRDefault="00A21C07" w:rsidP="000125F9">
            <w:pPr>
              <w:autoSpaceDE w:val="0"/>
              <w:autoSpaceDN w:val="0"/>
              <w:adjustRightInd w:val="0"/>
            </w:pPr>
            <w:r>
              <w:t>Pimentão</w:t>
            </w:r>
          </w:p>
        </w:tc>
        <w:tc>
          <w:tcPr>
            <w:tcW w:w="4993" w:type="dxa"/>
          </w:tcPr>
          <w:p w:rsidR="00B218A6" w:rsidRPr="004B48DB" w:rsidRDefault="00A21C07" w:rsidP="000125F9">
            <w:pPr>
              <w:autoSpaceDE w:val="0"/>
              <w:autoSpaceDN w:val="0"/>
              <w:adjustRightInd w:val="0"/>
            </w:pPr>
            <w:r>
              <w:t>15 Kg</w:t>
            </w:r>
          </w:p>
        </w:tc>
      </w:tr>
      <w:tr w:rsidR="00A21C07" w:rsidRPr="004B48DB" w:rsidTr="003E40A3">
        <w:tc>
          <w:tcPr>
            <w:tcW w:w="4993" w:type="dxa"/>
          </w:tcPr>
          <w:p w:rsidR="00A21C07" w:rsidRPr="004B48DB" w:rsidRDefault="00A21C07" w:rsidP="000125F9">
            <w:pPr>
              <w:autoSpaceDE w:val="0"/>
              <w:autoSpaceDN w:val="0"/>
              <w:adjustRightInd w:val="0"/>
            </w:pPr>
            <w:r w:rsidRPr="004B48DB">
              <w:t xml:space="preserve">Repolho </w:t>
            </w:r>
          </w:p>
        </w:tc>
        <w:tc>
          <w:tcPr>
            <w:tcW w:w="4993" w:type="dxa"/>
          </w:tcPr>
          <w:p w:rsidR="00A21C07" w:rsidRPr="004B48DB" w:rsidRDefault="00A21C07" w:rsidP="000125F9">
            <w:pPr>
              <w:autoSpaceDE w:val="0"/>
              <w:autoSpaceDN w:val="0"/>
              <w:adjustRightInd w:val="0"/>
            </w:pPr>
            <w:smartTag w:uri="urn:schemas-microsoft-com:office:smarttags" w:element="metricconverter">
              <w:smartTagPr>
                <w:attr w:name="ProductID" w:val="50 Kg"/>
              </w:smartTagPr>
              <w:r w:rsidRPr="004B48DB">
                <w:t>50 Kg</w:t>
              </w:r>
            </w:smartTag>
          </w:p>
        </w:tc>
      </w:tr>
      <w:tr w:rsidR="00A21C07" w:rsidRPr="004B48DB" w:rsidTr="003E40A3">
        <w:tc>
          <w:tcPr>
            <w:tcW w:w="4993" w:type="dxa"/>
          </w:tcPr>
          <w:p w:rsidR="00A21C07" w:rsidRPr="004B48DB" w:rsidRDefault="00A21C07" w:rsidP="000125F9">
            <w:pPr>
              <w:autoSpaceDE w:val="0"/>
              <w:autoSpaceDN w:val="0"/>
              <w:adjustRightInd w:val="0"/>
              <w:jc w:val="both"/>
              <w:rPr>
                <w:b/>
                <w:bCs/>
              </w:rPr>
            </w:pPr>
            <w:r w:rsidRPr="004B48DB">
              <w:t xml:space="preserve">Tomate </w:t>
            </w:r>
          </w:p>
        </w:tc>
        <w:tc>
          <w:tcPr>
            <w:tcW w:w="4993" w:type="dxa"/>
          </w:tcPr>
          <w:p w:rsidR="00A21C07" w:rsidRPr="004B48DB" w:rsidRDefault="00A21C07" w:rsidP="000125F9">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DC10AD" w:rsidRDefault="00DC10AD" w:rsidP="00E120AA">
      <w:pPr>
        <w:autoSpaceDE w:val="0"/>
        <w:autoSpaceDN w:val="0"/>
        <w:adjustRightInd w:val="0"/>
        <w:jc w:val="both"/>
        <w:rPr>
          <w:b/>
          <w:bCs/>
        </w:rPr>
      </w:pPr>
    </w:p>
    <w:p w:rsidR="00DC10AD" w:rsidRDefault="00DC10AD" w:rsidP="00E120AA">
      <w:pPr>
        <w:autoSpaceDE w:val="0"/>
        <w:autoSpaceDN w:val="0"/>
        <w:adjustRightInd w:val="0"/>
        <w:jc w:val="both"/>
        <w:rPr>
          <w:b/>
          <w:bCs/>
        </w:rPr>
      </w:pPr>
    </w:p>
    <w:p w:rsidR="00DC10AD" w:rsidRDefault="00DC10AD" w:rsidP="00E120AA">
      <w:pPr>
        <w:autoSpaceDE w:val="0"/>
        <w:autoSpaceDN w:val="0"/>
        <w:adjustRightInd w:val="0"/>
        <w:jc w:val="both"/>
        <w:rPr>
          <w:b/>
          <w:bCs/>
        </w:rPr>
      </w:pPr>
    </w:p>
    <w:p w:rsidR="00DC10AD" w:rsidRPr="004B48DB" w:rsidRDefault="00DC10AD" w:rsidP="00E120AA">
      <w:pPr>
        <w:autoSpaceDE w:val="0"/>
        <w:autoSpaceDN w:val="0"/>
        <w:adjustRightInd w:val="0"/>
        <w:jc w:val="both"/>
        <w:rPr>
          <w:b/>
          <w:bCs/>
        </w:rPr>
      </w:pPr>
    </w:p>
    <w:p w:rsidR="00015E0D" w:rsidRDefault="001E4754" w:rsidP="00015E0D">
      <w:pPr>
        <w:autoSpaceDE w:val="0"/>
        <w:autoSpaceDN w:val="0"/>
        <w:adjustRightInd w:val="0"/>
        <w:spacing w:line="360" w:lineRule="auto"/>
        <w:jc w:val="center"/>
        <w:rPr>
          <w:b/>
        </w:rPr>
      </w:pPr>
      <w:r w:rsidRPr="004B48DB">
        <w:rPr>
          <w:b/>
        </w:rPr>
        <w:t>CONSELHO ESCOLAR D</w:t>
      </w:r>
      <w:r w:rsidR="00E71BD6" w:rsidRPr="004B48DB">
        <w:rPr>
          <w:b/>
        </w:rPr>
        <w:t xml:space="preserve">O </w:t>
      </w:r>
      <w:r w:rsidR="00015E0D">
        <w:rPr>
          <w:b/>
        </w:rPr>
        <w:t>COLÉGIO ESTADUAL PADRE FERNANDO GOMES DE MELO</w:t>
      </w:r>
    </w:p>
    <w:p w:rsidR="00015E0D" w:rsidRDefault="00015E0D" w:rsidP="00015E0D">
      <w:pPr>
        <w:autoSpaceDE w:val="0"/>
        <w:autoSpaceDN w:val="0"/>
        <w:adjustRightInd w:val="0"/>
        <w:spacing w:line="360" w:lineRule="auto"/>
        <w:jc w:val="center"/>
        <w:rPr>
          <w:b/>
          <w:color w:val="FF0000"/>
        </w:rPr>
      </w:pPr>
    </w:p>
    <w:p w:rsidR="001E4754" w:rsidRPr="00015E0D" w:rsidRDefault="00906120" w:rsidP="00015E0D">
      <w:pPr>
        <w:autoSpaceDE w:val="0"/>
        <w:autoSpaceDN w:val="0"/>
        <w:adjustRightInd w:val="0"/>
        <w:spacing w:line="360" w:lineRule="auto"/>
        <w:jc w:val="center"/>
        <w:rPr>
          <w:sz w:val="20"/>
          <w:szCs w:val="20"/>
        </w:rPr>
      </w:pPr>
      <w:r>
        <w:rPr>
          <w:b/>
        </w:rPr>
        <w:t>ANÁPOLIS</w:t>
      </w:r>
      <w:r w:rsidR="00284665" w:rsidRPr="00015E0D">
        <w:rPr>
          <w:b/>
        </w:rPr>
        <w:t>, 02 DE JANEIRO DE 2012</w:t>
      </w:r>
      <w:r w:rsidR="00E71BD6" w:rsidRPr="00015E0D">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906120">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Identificação da Proposta de Atendimento ao Edital da Chamada Pública</w:t>
      </w:r>
      <w:r w:rsidR="00015E0D">
        <w:rPr>
          <w:b/>
          <w:bCs/>
        </w:rPr>
        <w:t xml:space="preserve"> nº 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015E0D">
      <w:pPr>
        <w:autoSpaceDE w:val="0"/>
        <w:autoSpaceDN w:val="0"/>
        <w:adjustRightInd w:val="0"/>
        <w:jc w:val="both"/>
        <w:rPr>
          <w:b/>
          <w:bCs/>
        </w:rPr>
      </w:pPr>
      <w:r w:rsidRPr="004B48DB">
        <w:rPr>
          <w:b/>
          <w:bCs/>
        </w:rPr>
        <w:t>A- Grupo Formal</w:t>
      </w:r>
    </w:p>
    <w:p w:rsidR="008B346D" w:rsidRPr="004B48DB" w:rsidRDefault="00031303" w:rsidP="00015E0D">
      <w:pPr>
        <w:autoSpaceDE w:val="0"/>
        <w:autoSpaceDN w:val="0"/>
        <w:adjustRightInd w:val="0"/>
        <w:jc w:val="both"/>
      </w:pPr>
      <w:r w:rsidRPr="004B48DB">
        <w:t>1.Nome do Proponente</w:t>
      </w:r>
    </w:p>
    <w:p w:rsidR="00031303" w:rsidRPr="004B48DB" w:rsidRDefault="00031303" w:rsidP="00015E0D">
      <w:pPr>
        <w:autoSpaceDE w:val="0"/>
        <w:autoSpaceDN w:val="0"/>
        <w:adjustRightInd w:val="0"/>
        <w:jc w:val="both"/>
      </w:pPr>
      <w:r w:rsidRPr="004B48DB">
        <w:t xml:space="preserve"> 2.CNPJ</w:t>
      </w:r>
    </w:p>
    <w:p w:rsidR="008B346D" w:rsidRPr="004B48DB" w:rsidRDefault="00031303" w:rsidP="00015E0D">
      <w:pPr>
        <w:autoSpaceDE w:val="0"/>
        <w:autoSpaceDN w:val="0"/>
        <w:adjustRightInd w:val="0"/>
        <w:jc w:val="both"/>
      </w:pPr>
      <w:r w:rsidRPr="004B48DB">
        <w:t xml:space="preserve">3.Endereço </w:t>
      </w:r>
    </w:p>
    <w:p w:rsidR="008B346D" w:rsidRPr="004B48DB" w:rsidRDefault="00031303" w:rsidP="00015E0D">
      <w:pPr>
        <w:autoSpaceDE w:val="0"/>
        <w:autoSpaceDN w:val="0"/>
        <w:adjustRightInd w:val="0"/>
        <w:jc w:val="both"/>
      </w:pPr>
      <w:r w:rsidRPr="004B48DB">
        <w:t xml:space="preserve">4. Município </w:t>
      </w:r>
    </w:p>
    <w:p w:rsidR="00031303" w:rsidRPr="004B48DB" w:rsidRDefault="00031303" w:rsidP="00015E0D">
      <w:pPr>
        <w:autoSpaceDE w:val="0"/>
        <w:autoSpaceDN w:val="0"/>
        <w:adjustRightInd w:val="0"/>
        <w:jc w:val="both"/>
      </w:pPr>
      <w:r w:rsidRPr="004B48DB">
        <w:t>5.CEP</w:t>
      </w:r>
    </w:p>
    <w:p w:rsidR="00031303" w:rsidRPr="004B48DB" w:rsidRDefault="00031303" w:rsidP="00015E0D">
      <w:pPr>
        <w:autoSpaceDE w:val="0"/>
        <w:autoSpaceDN w:val="0"/>
        <w:adjustRightInd w:val="0"/>
        <w:jc w:val="both"/>
      </w:pPr>
      <w:r w:rsidRPr="004B48DB">
        <w:t>6. Nome representante Legal</w:t>
      </w:r>
    </w:p>
    <w:p w:rsidR="008B346D" w:rsidRPr="004B48DB" w:rsidRDefault="00031303" w:rsidP="00015E0D">
      <w:pPr>
        <w:autoSpaceDE w:val="0"/>
        <w:autoSpaceDN w:val="0"/>
        <w:adjustRightInd w:val="0"/>
        <w:jc w:val="both"/>
      </w:pPr>
      <w:r w:rsidRPr="004B48DB">
        <w:t xml:space="preserve">7.CPF </w:t>
      </w:r>
    </w:p>
    <w:p w:rsidR="00031303" w:rsidRPr="004B48DB" w:rsidRDefault="00031303" w:rsidP="00015E0D">
      <w:pPr>
        <w:autoSpaceDE w:val="0"/>
        <w:autoSpaceDN w:val="0"/>
        <w:adjustRightInd w:val="0"/>
        <w:jc w:val="both"/>
      </w:pPr>
      <w:r w:rsidRPr="004B48DB">
        <w:t>8.DDD/Fone</w:t>
      </w:r>
    </w:p>
    <w:p w:rsidR="008B346D" w:rsidRPr="004B48DB" w:rsidRDefault="00031303" w:rsidP="00015E0D">
      <w:pPr>
        <w:autoSpaceDE w:val="0"/>
        <w:autoSpaceDN w:val="0"/>
        <w:adjustRightInd w:val="0"/>
        <w:jc w:val="both"/>
      </w:pPr>
      <w:r w:rsidRPr="004B48DB">
        <w:t xml:space="preserve">9.Banco </w:t>
      </w:r>
    </w:p>
    <w:p w:rsidR="008B346D" w:rsidRPr="004B48DB" w:rsidRDefault="00031303" w:rsidP="00015E0D">
      <w:pPr>
        <w:autoSpaceDE w:val="0"/>
        <w:autoSpaceDN w:val="0"/>
        <w:adjustRightInd w:val="0"/>
        <w:jc w:val="both"/>
      </w:pPr>
      <w:r w:rsidRPr="004B48DB">
        <w:t xml:space="preserve">10. Nº Agência </w:t>
      </w:r>
    </w:p>
    <w:p w:rsidR="00031303" w:rsidRPr="004B48DB" w:rsidRDefault="00031303" w:rsidP="00015E0D">
      <w:pPr>
        <w:autoSpaceDE w:val="0"/>
        <w:autoSpaceDN w:val="0"/>
        <w:adjustRightInd w:val="0"/>
        <w:jc w:val="both"/>
      </w:pPr>
      <w:r w:rsidRPr="004B48DB">
        <w:t>11. Nº Conta Corrente</w:t>
      </w:r>
    </w:p>
    <w:p w:rsidR="008B346D" w:rsidRPr="004B48DB" w:rsidRDefault="008B346D" w:rsidP="00015E0D">
      <w:pPr>
        <w:autoSpaceDE w:val="0"/>
        <w:autoSpaceDN w:val="0"/>
        <w:adjustRightInd w:val="0"/>
        <w:jc w:val="both"/>
        <w:rPr>
          <w:b/>
          <w:bCs/>
        </w:rPr>
      </w:pPr>
    </w:p>
    <w:p w:rsidR="00031303" w:rsidRPr="004B48DB" w:rsidRDefault="00031303" w:rsidP="00015E0D">
      <w:pPr>
        <w:autoSpaceDE w:val="0"/>
        <w:autoSpaceDN w:val="0"/>
        <w:adjustRightInd w:val="0"/>
        <w:jc w:val="both"/>
        <w:rPr>
          <w:b/>
          <w:bCs/>
        </w:rPr>
      </w:pPr>
      <w:r w:rsidRPr="004B48DB">
        <w:rPr>
          <w:b/>
          <w:bCs/>
        </w:rPr>
        <w:t>A- Grupo Informal</w:t>
      </w:r>
    </w:p>
    <w:p w:rsidR="008B346D" w:rsidRPr="004B48DB" w:rsidRDefault="00031303" w:rsidP="00015E0D">
      <w:pPr>
        <w:autoSpaceDE w:val="0"/>
        <w:autoSpaceDN w:val="0"/>
        <w:adjustRightInd w:val="0"/>
        <w:jc w:val="both"/>
      </w:pPr>
      <w:r w:rsidRPr="004B48DB">
        <w:t xml:space="preserve">1. Nome Proponente </w:t>
      </w:r>
    </w:p>
    <w:p w:rsidR="00031303" w:rsidRPr="004B48DB" w:rsidRDefault="00031303" w:rsidP="00015E0D">
      <w:pPr>
        <w:autoSpaceDE w:val="0"/>
        <w:autoSpaceDN w:val="0"/>
        <w:adjustRightInd w:val="0"/>
        <w:jc w:val="both"/>
      </w:pPr>
      <w:r w:rsidRPr="004B48DB">
        <w:t>2.CPF</w:t>
      </w:r>
    </w:p>
    <w:p w:rsidR="008B346D" w:rsidRPr="004B48DB" w:rsidRDefault="00031303" w:rsidP="00015E0D">
      <w:pPr>
        <w:autoSpaceDE w:val="0"/>
        <w:autoSpaceDN w:val="0"/>
        <w:adjustRightInd w:val="0"/>
        <w:jc w:val="both"/>
      </w:pPr>
      <w:r w:rsidRPr="004B48DB">
        <w:t xml:space="preserve">3.Endereço </w:t>
      </w:r>
    </w:p>
    <w:p w:rsidR="00031303" w:rsidRPr="004B48DB" w:rsidRDefault="00031303" w:rsidP="00015E0D">
      <w:pPr>
        <w:autoSpaceDE w:val="0"/>
        <w:autoSpaceDN w:val="0"/>
        <w:adjustRightInd w:val="0"/>
        <w:jc w:val="both"/>
      </w:pPr>
      <w:r w:rsidRPr="004B48DB">
        <w:t>4. Município</w:t>
      </w:r>
    </w:p>
    <w:p w:rsidR="00031303" w:rsidRPr="004B48DB" w:rsidRDefault="00031303" w:rsidP="00015E0D">
      <w:pPr>
        <w:autoSpaceDE w:val="0"/>
        <w:autoSpaceDN w:val="0"/>
        <w:adjustRightInd w:val="0"/>
        <w:jc w:val="both"/>
      </w:pPr>
      <w:r w:rsidRPr="004B48DB">
        <w:t>5.CEP</w:t>
      </w:r>
    </w:p>
    <w:p w:rsidR="008B346D" w:rsidRPr="004B48DB" w:rsidRDefault="00031303" w:rsidP="00015E0D">
      <w:pPr>
        <w:autoSpaceDE w:val="0"/>
        <w:autoSpaceDN w:val="0"/>
        <w:adjustRightInd w:val="0"/>
        <w:jc w:val="both"/>
      </w:pPr>
      <w:r w:rsidRPr="004B48DB">
        <w:t xml:space="preserve">6. Nome da Entidade Articuladora </w:t>
      </w:r>
    </w:p>
    <w:p w:rsidR="008B346D" w:rsidRPr="004B48DB" w:rsidRDefault="00031303" w:rsidP="00015E0D">
      <w:pPr>
        <w:autoSpaceDE w:val="0"/>
        <w:autoSpaceDN w:val="0"/>
        <w:adjustRightInd w:val="0"/>
        <w:jc w:val="both"/>
      </w:pPr>
      <w:r w:rsidRPr="004B48DB">
        <w:t xml:space="preserve">7. CPF </w:t>
      </w:r>
    </w:p>
    <w:p w:rsidR="00031303" w:rsidRPr="004B48DB" w:rsidRDefault="00031303" w:rsidP="00015E0D">
      <w:pPr>
        <w:autoSpaceDE w:val="0"/>
        <w:autoSpaceDN w:val="0"/>
        <w:adjustRightInd w:val="0"/>
        <w:jc w:val="both"/>
      </w:pPr>
      <w:r w:rsidRPr="004B48DB">
        <w:t>8.DDD/Fone</w:t>
      </w:r>
    </w:p>
    <w:p w:rsidR="008B346D" w:rsidRPr="004B48DB" w:rsidRDefault="008B346D" w:rsidP="00015E0D">
      <w:pPr>
        <w:autoSpaceDE w:val="0"/>
        <w:autoSpaceDN w:val="0"/>
        <w:adjustRightInd w:val="0"/>
        <w:jc w:val="both"/>
      </w:pPr>
    </w:p>
    <w:p w:rsidR="00031303" w:rsidRPr="004B48DB" w:rsidRDefault="00031303" w:rsidP="00015E0D">
      <w:pPr>
        <w:autoSpaceDE w:val="0"/>
        <w:autoSpaceDN w:val="0"/>
        <w:adjustRightInd w:val="0"/>
        <w:jc w:val="both"/>
        <w:rPr>
          <w:b/>
          <w:bCs/>
        </w:rPr>
      </w:pPr>
      <w:r w:rsidRPr="004B48DB">
        <w:rPr>
          <w:b/>
          <w:bCs/>
        </w:rPr>
        <w:t>B- Fornecedores Participantes (Grupo Formal e Informal)</w:t>
      </w:r>
    </w:p>
    <w:p w:rsidR="008B346D" w:rsidRPr="004B48DB" w:rsidRDefault="00031303" w:rsidP="00015E0D">
      <w:pPr>
        <w:autoSpaceDE w:val="0"/>
        <w:autoSpaceDN w:val="0"/>
        <w:adjustRightInd w:val="0"/>
        <w:jc w:val="both"/>
      </w:pPr>
      <w:r w:rsidRPr="004B48DB">
        <w:t xml:space="preserve">1.Nome </w:t>
      </w:r>
    </w:p>
    <w:p w:rsidR="008B346D" w:rsidRPr="004B48DB" w:rsidRDefault="00031303" w:rsidP="00015E0D">
      <w:pPr>
        <w:autoSpaceDE w:val="0"/>
        <w:autoSpaceDN w:val="0"/>
        <w:adjustRightInd w:val="0"/>
        <w:jc w:val="both"/>
      </w:pPr>
      <w:r w:rsidRPr="004B48DB">
        <w:t xml:space="preserve">2.CPF </w:t>
      </w:r>
    </w:p>
    <w:p w:rsidR="008B346D" w:rsidRPr="004B48DB" w:rsidRDefault="00031303" w:rsidP="00015E0D">
      <w:pPr>
        <w:autoSpaceDE w:val="0"/>
        <w:autoSpaceDN w:val="0"/>
        <w:adjustRightInd w:val="0"/>
        <w:jc w:val="both"/>
      </w:pPr>
      <w:r w:rsidRPr="004B48DB">
        <w:t xml:space="preserve">3.DAP </w:t>
      </w:r>
    </w:p>
    <w:p w:rsidR="008B346D" w:rsidRPr="004B48DB" w:rsidRDefault="00031303" w:rsidP="00015E0D">
      <w:pPr>
        <w:autoSpaceDE w:val="0"/>
        <w:autoSpaceDN w:val="0"/>
        <w:adjustRightInd w:val="0"/>
        <w:jc w:val="both"/>
      </w:pPr>
      <w:r w:rsidRPr="004B48DB">
        <w:t>4. Nº Agência</w:t>
      </w:r>
    </w:p>
    <w:p w:rsidR="00031303" w:rsidRPr="004B48DB" w:rsidRDefault="00031303" w:rsidP="00015E0D">
      <w:pPr>
        <w:autoSpaceDE w:val="0"/>
        <w:autoSpaceDN w:val="0"/>
        <w:adjustRightInd w:val="0"/>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22014" w:rsidRPr="00174CC0" w:rsidRDefault="00022014"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015E0D">
      <w:pPr>
        <w:autoSpaceDE w:val="0"/>
        <w:autoSpaceDN w:val="0"/>
        <w:adjustRightInd w:val="0"/>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015E0D">
      <w:pPr>
        <w:keepLines/>
        <w:widowControl w:val="0"/>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015E0D">
      <w:pPr>
        <w:keepLines/>
        <w:widowControl w:val="0"/>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Default="00534F2E"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SEXTA:</w:t>
      </w:r>
      <w:r w:rsidR="000006E4">
        <w:rPr>
          <w:b/>
          <w:bCs/>
        </w:rPr>
        <w:t xml:space="preserve"> DO PAGAMENTO</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SÉTIMA:</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022014">
      <w:pPr>
        <w:autoSpaceDE w:val="0"/>
        <w:autoSpaceDN w:val="0"/>
        <w:adjustRightInd w:val="0"/>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r w:rsidRPr="00174CC0">
        <w:rPr>
          <w:b/>
        </w:rPr>
        <w:t>CLÁUSULA NONA</w:t>
      </w:r>
      <w:r w:rsidRPr="00174CC0">
        <w:t>:</w:t>
      </w:r>
    </w:p>
    <w:p w:rsidR="00022014" w:rsidRPr="00174CC0" w:rsidRDefault="00022014" w:rsidP="00022014">
      <w:pPr>
        <w:autoSpaceDE w:val="0"/>
        <w:autoSpaceDN w:val="0"/>
        <w:adjustRightInd w:val="0"/>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22014" w:rsidRDefault="00022014" w:rsidP="00022014">
      <w:pPr>
        <w:autoSpaceDE w:val="0"/>
        <w:autoSpaceDN w:val="0"/>
        <w:adjustRightInd w:val="0"/>
        <w:jc w:val="both"/>
        <w:rPr>
          <w:b/>
          <w:bCs/>
        </w:rPr>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22014" w:rsidRPr="00174CC0" w:rsidRDefault="00022014" w:rsidP="00022014">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022014"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22014"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22014"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22014" w:rsidRDefault="00022014"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022014"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022014" w:rsidRDefault="00022014"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022014" w:rsidRPr="00174CC0" w:rsidRDefault="00022014"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022014">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022014">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022014" w:rsidP="00022014">
      <w:pPr>
        <w:tabs>
          <w:tab w:val="left" w:pos="2790"/>
        </w:tabs>
        <w:autoSpaceDE w:val="0"/>
        <w:autoSpaceDN w:val="0"/>
        <w:adjustRightInd w:val="0"/>
        <w:jc w:val="both"/>
        <w:rPr>
          <w:b/>
          <w:bCs/>
        </w:rPr>
      </w:pPr>
      <w:r>
        <w:rPr>
          <w:b/>
          <w:bCs/>
        </w:rPr>
        <w:tab/>
      </w: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015E0D">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031303" w:rsidRDefault="00031303" w:rsidP="00E120AA">
      <w:pPr>
        <w:autoSpaceDE w:val="0"/>
        <w:autoSpaceDN w:val="0"/>
        <w:adjustRightInd w:val="0"/>
        <w:spacing w:line="360" w:lineRule="auto"/>
        <w:jc w:val="both"/>
        <w:rPr>
          <w:b/>
          <w:bCs/>
        </w:rPr>
      </w:pPr>
      <w:r w:rsidRPr="0044135F">
        <w:rPr>
          <w:b/>
          <w:bCs/>
        </w:rPr>
        <w:lastRenderedPageBreak/>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Default="00EC2BCE" w:rsidP="00E120AA">
      <w:pPr>
        <w:jc w:val="both"/>
        <w:rPr>
          <w:b/>
        </w:rPr>
      </w:pPr>
      <w:r w:rsidRPr="00EB099C">
        <w:rPr>
          <w:b/>
          <w:bCs/>
        </w:rPr>
        <w:t xml:space="preserve">CLÁUSULA </w:t>
      </w:r>
      <w:r>
        <w:rPr>
          <w:b/>
          <w:bCs/>
        </w:rPr>
        <w:t>VIGÈSIMA SEGUNDA</w:t>
      </w:r>
      <w:r w:rsidRPr="00EB099C">
        <w:rPr>
          <w:b/>
          <w:bCs/>
        </w:rPr>
        <w:t xml:space="preserve"> - </w:t>
      </w:r>
      <w:r w:rsidRPr="00EB099C">
        <w:rPr>
          <w:b/>
        </w:rPr>
        <w:t>DA PUBLICAÇÃO</w:t>
      </w:r>
    </w:p>
    <w:p w:rsidR="00022014" w:rsidRPr="00EB099C" w:rsidRDefault="00022014" w:rsidP="00E120AA">
      <w:pPr>
        <w:jc w:val="both"/>
        <w:rPr>
          <w:b/>
          <w:bCs/>
        </w:rPr>
      </w:pP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022014" w:rsidRPr="00996A36" w:rsidRDefault="00022014" w:rsidP="00E120AA">
      <w:pPr>
        <w:autoSpaceDE w:val="0"/>
        <w:autoSpaceDN w:val="0"/>
        <w:adjustRightInd w:val="0"/>
        <w:spacing w:line="360" w:lineRule="auto"/>
        <w:jc w:val="both"/>
        <w:rPr>
          <w:b/>
          <w:bCs/>
        </w:rPr>
      </w:pP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BFD" w:rsidRDefault="00393BFD">
      <w:r>
        <w:separator/>
      </w:r>
    </w:p>
  </w:endnote>
  <w:endnote w:type="continuationSeparator" w:id="1">
    <w:p w:rsidR="00393BFD" w:rsidRDefault="00393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657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657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66E55">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657F">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BFD" w:rsidRDefault="00393BFD">
      <w:r>
        <w:separator/>
      </w:r>
    </w:p>
  </w:footnote>
  <w:footnote w:type="continuationSeparator" w:id="1">
    <w:p w:rsidR="00393BFD" w:rsidRDefault="00393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657F">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06120" w:rsidP="00972658">
    <w:pPr>
      <w:spacing w:line="360" w:lineRule="auto"/>
      <w:jc w:val="right"/>
    </w:pP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657F">
    <w:pPr>
      <w:pStyle w:val="Legenda"/>
      <w:rPr>
        <w:b w:val="0"/>
        <w:sz w:val="28"/>
      </w:rPr>
    </w:pPr>
    <w:r w:rsidRPr="007565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451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1776"/>
        </w:tabs>
        <w:ind w:left="1776" w:hanging="360"/>
      </w:pPr>
      <w:rPr>
        <w:rFonts w:ascii="Symbol" w:eastAsia="Times New Roman" w:hAnsi="Symbol" w:cs="Times New Roman"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25F9"/>
    <w:rsid w:val="00013589"/>
    <w:rsid w:val="00013834"/>
    <w:rsid w:val="0001560E"/>
    <w:rsid w:val="00015E0D"/>
    <w:rsid w:val="00016E09"/>
    <w:rsid w:val="00021671"/>
    <w:rsid w:val="00022014"/>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45D0"/>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1F2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BFD"/>
    <w:rsid w:val="00395781"/>
    <w:rsid w:val="00396815"/>
    <w:rsid w:val="003A12EC"/>
    <w:rsid w:val="003B04DD"/>
    <w:rsid w:val="003B05A6"/>
    <w:rsid w:val="003B1FB3"/>
    <w:rsid w:val="003B2BB0"/>
    <w:rsid w:val="003B31D6"/>
    <w:rsid w:val="003B39B7"/>
    <w:rsid w:val="003B4967"/>
    <w:rsid w:val="003B4EE9"/>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3B7E"/>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2D4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929"/>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22DE"/>
    <w:rsid w:val="006733CD"/>
    <w:rsid w:val="00673A9C"/>
    <w:rsid w:val="00677B77"/>
    <w:rsid w:val="00687B91"/>
    <w:rsid w:val="00691D0D"/>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57F"/>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6E55"/>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120"/>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7C6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E07"/>
    <w:rsid w:val="00A21C07"/>
    <w:rsid w:val="00A2250D"/>
    <w:rsid w:val="00A27E05"/>
    <w:rsid w:val="00A326F0"/>
    <w:rsid w:val="00A362AB"/>
    <w:rsid w:val="00A453CA"/>
    <w:rsid w:val="00A51C72"/>
    <w:rsid w:val="00A51D3B"/>
    <w:rsid w:val="00A52100"/>
    <w:rsid w:val="00A662E4"/>
    <w:rsid w:val="00A753A8"/>
    <w:rsid w:val="00A75F3B"/>
    <w:rsid w:val="00A77488"/>
    <w:rsid w:val="00A814AC"/>
    <w:rsid w:val="00A8414C"/>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8A6"/>
    <w:rsid w:val="00B23EDD"/>
    <w:rsid w:val="00B24DA2"/>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5064"/>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7BD"/>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3392"/>
    <w:rsid w:val="00DA6A46"/>
    <w:rsid w:val="00DB0425"/>
    <w:rsid w:val="00DB484A"/>
    <w:rsid w:val="00DB5118"/>
    <w:rsid w:val="00DB615D"/>
    <w:rsid w:val="00DB6230"/>
    <w:rsid w:val="00DB6513"/>
    <w:rsid w:val="00DB7F57"/>
    <w:rsid w:val="00DC10AD"/>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421"/>
    <w:rsid w:val="00E95391"/>
    <w:rsid w:val="00E97F4F"/>
    <w:rsid w:val="00EA26C0"/>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CCA"/>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5031</Words>
  <Characters>27172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2011-04-15T18:26:00Z</cp:lastPrinted>
  <dcterms:created xsi:type="dcterms:W3CDTF">2012-02-08T18:30:00Z</dcterms:created>
  <dcterms:modified xsi:type="dcterms:W3CDTF">2007-01-02T02:56:00Z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